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Seattle Branch Board of Directors Representative (Branch Director)</w:t>
      </w:r>
      <w:r w:rsidDel="00000000" w:rsidR="00000000" w:rsidRPr="00000000">
        <w:drawing>
          <wp:anchor allowOverlap="1" behindDoc="0" distB="0" distT="0" distL="114300" distR="114300" hidden="0" layoutInCell="1" locked="0" relativeHeight="0" simplePos="0">
            <wp:simplePos x="0" y="0"/>
            <wp:positionH relativeFrom="column">
              <wp:posOffset>5372100</wp:posOffset>
            </wp:positionH>
            <wp:positionV relativeFrom="paragraph">
              <wp:posOffset>-457196</wp:posOffset>
            </wp:positionV>
            <wp:extent cx="533400" cy="876300"/>
            <wp:effectExtent b="0" l="0" r="0" t="0"/>
            <wp:wrapSquare wrapText="bothSides" distB="0" distT="0" distL="114300" distR="114300"/>
            <wp:docPr descr="M_logo" id="6" name="image1.jpg"/>
            <a:graphic>
              <a:graphicData uri="http://schemas.openxmlformats.org/drawingml/2006/picture">
                <pic:pic>
                  <pic:nvPicPr>
                    <pic:cNvPr descr="M_logo" id="0" name="image1.jpg"/>
                    <pic:cNvPicPr preferRelativeResize="0"/>
                  </pic:nvPicPr>
                  <pic:blipFill>
                    <a:blip r:embed="rId7"/>
                    <a:srcRect b="0" l="0" r="0" t="0"/>
                    <a:stretch>
                      <a:fillRect/>
                    </a:stretch>
                  </pic:blipFill>
                  <pic:spPr>
                    <a:xfrm>
                      <a:off x="0" y="0"/>
                      <a:ext cx="533400" cy="876300"/>
                    </a:xfrm>
                    <a:prstGeom prst="rect"/>
                    <a:ln/>
                  </pic:spPr>
                </pic:pic>
              </a:graphicData>
            </a:graphic>
          </wp:anchor>
        </w:drawing>
      </w:r>
    </w:p>
    <w:p w:rsidR="00000000" w:rsidDel="00000000" w:rsidP="00000000" w:rsidRDefault="00000000" w:rsidRPr="00000000" w14:paraId="00000002">
      <w:pPr>
        <w:spacing w:after="200" w:lineRule="auto"/>
        <w:rPr>
          <w:rFonts w:ascii="Calibri" w:cs="Calibri" w:eastAsia="Calibri" w:hAnsi="Calibri"/>
          <w:sz w:val="16"/>
          <w:szCs w:val="16"/>
        </w:rPr>
      </w:pPr>
      <w:r w:rsidDel="00000000" w:rsidR="00000000" w:rsidRPr="00000000">
        <w:rPr>
          <w:rFonts w:ascii="Calibri" w:cs="Calibri" w:eastAsia="Calibri" w:hAnsi="Calibri"/>
          <w:sz w:val="20"/>
          <w:szCs w:val="20"/>
          <w:rtl w:val="0"/>
        </w:rPr>
        <w:t xml:space="preserve">Updated August 2024</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-317499</wp:posOffset>
                </wp:positionH>
                <wp:positionV relativeFrom="paragraph">
                  <wp:posOffset>165100</wp:posOffset>
                </wp:positionV>
                <wp:extent cx="6558915" cy="57150"/>
                <wp:effectExtent b="0" l="0" r="0" t="0"/>
                <wp:wrapNone/>
                <wp:docPr id="5" name=""/>
                <a:graphic>
                  <a:graphicData uri="http://schemas.microsoft.com/office/word/2010/wordprocessingShape">
                    <wps:wsp>
                      <wps:cNvCnPr/>
                      <wps:spPr>
                        <a:xfrm flipH="1" rot="10800000">
                          <a:off x="2085593" y="3775238"/>
                          <a:ext cx="6520815" cy="9525"/>
                        </a:xfrm>
                        <a:prstGeom prst="straightConnector1">
                          <a:avLst/>
                        </a:pr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-317499</wp:posOffset>
                </wp:positionH>
                <wp:positionV relativeFrom="paragraph">
                  <wp:posOffset>165100</wp:posOffset>
                </wp:positionV>
                <wp:extent cx="6558915" cy="57150"/>
                <wp:effectExtent b="0" l="0" r="0" t="0"/>
                <wp:wrapNone/>
                <wp:docPr id="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558915" cy="57150"/>
                        </a:xfrm>
                        <a:prstGeom prst="rect"/>
                        <a:ln/>
                      </pic:spPr>
                    </pic:pic>
                  </a:graphicData>
                </a:graphic>
              </wp:anchor>
            </w:drawing>
          </mc:Fallback>
        </mc:AlternateContent>
      </w:r>
    </w:p>
    <w:p w:rsidR="00000000" w:rsidDel="00000000" w:rsidP="00000000" w:rsidRDefault="00000000" w:rsidRPr="00000000" w14:paraId="00000003">
      <w:pPr>
        <w:shd w:fill="b2a1c7" w:val="clear"/>
        <w:spacing w:after="20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Goal of Position</w:t>
      </w:r>
    </w:p>
    <w:p w:rsidR="00000000" w:rsidDel="00000000" w:rsidP="00000000" w:rsidRDefault="00000000" w:rsidRPr="00000000" w14:paraId="00000004">
      <w:pPr>
        <w:spacing w:after="2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Board Representative serves as the Seattle Branch Representative on the Mountaineers Board of Directors. In addition to the core responsibilities of a Board Member as dictated by the Mountaineers bylaws, the Branch representative serves as a key liaison between the branch and the Board, communicating key board activities to the Branch Committee (subject to limits of confidentiality) and representing the interests of the branch in Board activities. </w:t>
      </w:r>
    </w:p>
    <w:p w:rsidR="00000000" w:rsidDel="00000000" w:rsidP="00000000" w:rsidRDefault="00000000" w:rsidRPr="00000000" w14:paraId="00000005">
      <w:pPr>
        <w:shd w:fill="b2a1c7" w:val="clear"/>
        <w:spacing w:after="20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Activities and Responsibilities</w:t>
      </w:r>
    </w:p>
    <w:p w:rsidR="00000000" w:rsidDel="00000000" w:rsidP="00000000" w:rsidRDefault="00000000" w:rsidRPr="00000000" w14:paraId="00000006">
      <w:pPr>
        <w:spacing w:after="2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Mountaineers Board of Directors is the governing body accountable for the overall operation of the organization, as dictated by our </w:t>
      </w:r>
      <w:hyperlink r:id="rId9">
        <w:r w:rsidDel="00000000" w:rsidR="00000000" w:rsidRPr="00000000">
          <w:rPr>
            <w:rFonts w:ascii="Calibri" w:cs="Calibri" w:eastAsia="Calibri" w:hAnsi="Calibri"/>
            <w:color w:val="1155cc"/>
            <w:sz w:val="20"/>
            <w:szCs w:val="20"/>
            <w:u w:val="single"/>
            <w:rtl w:val="0"/>
          </w:rPr>
          <w:t xml:space="preserve">bylaws</w:t>
        </w:r>
      </w:hyperlink>
      <w:r w:rsidDel="00000000" w:rsidR="00000000" w:rsidRPr="00000000">
        <w:rPr>
          <w:rFonts w:ascii="Calibri" w:cs="Calibri" w:eastAsia="Calibri" w:hAnsi="Calibri"/>
          <w:sz w:val="20"/>
          <w:szCs w:val="20"/>
          <w:rtl w:val="0"/>
        </w:rPr>
        <w:t xml:space="preserve">. The Board’s role is to set the financial, strategic, and social goals for The Mountaineers. The Board’s responsibilities include developing and approving the strategic plan, approving the organization’s annual budget, tracking overall financial performance, hiring the CEO, electing the board’s officers, and setting organizational policies and procedures. The board works with the CEO and staff to set the overall direction for the organization through the strategic plan (e.g., Vision 2022). The board also reviews and approves the annual budget, reviews performance to that budget, and provides oversight and assistance to management to achieve our annual goals. Most importantly, the board assures we are living our vision, mission, and values.</w:t>
        <w:br w:type="textWrapping"/>
        <w:br w:type="textWrapping"/>
        <w:t xml:space="preserve">As a board member, the Branch Director volunteers to steward the future of our organization.  commit to attend meetings (6 times/year, including 1-2 day retreats) and actively participate in ad-hoc work as an officer, through committee meetings, by providing virtual support, by being an active participant in our philanthropic fundraising efforts, and by attending events. </w:t>
      </w:r>
    </w:p>
    <w:p w:rsidR="00000000" w:rsidDel="00000000" w:rsidP="00000000" w:rsidRDefault="00000000" w:rsidRPr="00000000" w14:paraId="00000007">
      <w:pPr>
        <w:spacing w:line="240" w:lineRule="auto"/>
        <w:jc w:val="both"/>
        <w:rPr>
          <w:rFonts w:ascii="Calibri" w:cs="Calibri" w:eastAsia="Calibri" w:hAnsi="Calibri"/>
          <w:sz w:val="20"/>
          <w:szCs w:val="20"/>
        </w:rPr>
      </w:pPr>
      <w:bookmarkStart w:colFirst="0" w:colLast="0" w:name="_heading=h.gjdgxs" w:id="0"/>
      <w:bookmarkEnd w:id="0"/>
      <w:r w:rsidDel="00000000" w:rsidR="00000000" w:rsidRPr="00000000">
        <w:rPr>
          <w:rFonts w:ascii="Calibri" w:cs="Calibri" w:eastAsia="Calibri" w:hAnsi="Calibri"/>
          <w:sz w:val="20"/>
          <w:szCs w:val="20"/>
          <w:rtl w:val="0"/>
        </w:rPr>
        <w:t xml:space="preserve">Estimated monthly time commitment: 12-15 hours</w:t>
      </w:r>
    </w:p>
    <w:p w:rsidR="00000000" w:rsidDel="00000000" w:rsidP="00000000" w:rsidRDefault="00000000" w:rsidRPr="00000000" w14:paraId="00000008">
      <w:pPr>
        <w:numPr>
          <w:ilvl w:val="0"/>
          <w:numId w:val="3"/>
        </w:numPr>
        <w:spacing w:line="240" w:lineRule="auto"/>
        <w:ind w:left="720" w:hanging="360"/>
        <w:jc w:val="both"/>
        <w:rPr>
          <w:rFonts w:ascii="Calibri" w:cs="Calibri" w:eastAsia="Calibri" w:hAnsi="Calibri"/>
          <w:sz w:val="20"/>
          <w:szCs w:val="20"/>
        </w:rPr>
      </w:pPr>
      <w:bookmarkStart w:colFirst="0" w:colLast="0" w:name="_heading=h.30j0zll" w:id="1"/>
      <w:bookmarkEnd w:id="1"/>
      <w:r w:rsidDel="00000000" w:rsidR="00000000" w:rsidRPr="00000000">
        <w:rPr>
          <w:rFonts w:ascii="Calibri" w:cs="Calibri" w:eastAsia="Calibri" w:hAnsi="Calibri"/>
          <w:sz w:val="20"/>
          <w:szCs w:val="20"/>
          <w:rtl w:val="0"/>
        </w:rPr>
        <w:t xml:space="preserve">Branch Committee Meeting (attendance, relevant prep and follow up): 2 hours</w:t>
      </w:r>
    </w:p>
    <w:p w:rsidR="00000000" w:rsidDel="00000000" w:rsidP="00000000" w:rsidRDefault="00000000" w:rsidRPr="00000000" w14:paraId="00000009">
      <w:pPr>
        <w:numPr>
          <w:ilvl w:val="0"/>
          <w:numId w:val="3"/>
        </w:numPr>
        <w:spacing w:line="240" w:lineRule="auto"/>
        <w:ind w:left="720" w:hanging="360"/>
        <w:jc w:val="both"/>
        <w:rPr>
          <w:rFonts w:ascii="Calibri" w:cs="Calibri" w:eastAsia="Calibri" w:hAnsi="Calibri"/>
          <w:sz w:val="20"/>
          <w:szCs w:val="20"/>
        </w:rPr>
      </w:pPr>
      <w:bookmarkStart w:colFirst="0" w:colLast="0" w:name="_heading=h.1fob9te" w:id="2"/>
      <w:bookmarkEnd w:id="2"/>
      <w:r w:rsidDel="00000000" w:rsidR="00000000" w:rsidRPr="00000000">
        <w:rPr>
          <w:rFonts w:ascii="Calibri" w:cs="Calibri" w:eastAsia="Calibri" w:hAnsi="Calibri"/>
          <w:sz w:val="20"/>
          <w:szCs w:val="20"/>
          <w:rtl w:val="0"/>
        </w:rPr>
        <w:t xml:space="preserve">Board Meetings &amp; Retreats (prep and attendance; regular meetings are ~3 hours 6x per year, retreats are 1-2 full days 2x per year): 4-10 hours every other month</w:t>
      </w:r>
    </w:p>
    <w:p w:rsidR="00000000" w:rsidDel="00000000" w:rsidP="00000000" w:rsidRDefault="00000000" w:rsidRPr="00000000" w14:paraId="0000000A">
      <w:pPr>
        <w:numPr>
          <w:ilvl w:val="0"/>
          <w:numId w:val="3"/>
        </w:numPr>
        <w:spacing w:line="240" w:lineRule="auto"/>
        <w:ind w:left="720" w:hanging="360"/>
        <w:jc w:val="both"/>
        <w:rPr>
          <w:rFonts w:ascii="Calibri" w:cs="Calibri" w:eastAsia="Calibri" w:hAnsi="Calibri"/>
          <w:sz w:val="20"/>
          <w:szCs w:val="20"/>
        </w:rPr>
      </w:pPr>
      <w:bookmarkStart w:colFirst="0" w:colLast="0" w:name="_heading=h.3znysh7" w:id="3"/>
      <w:bookmarkEnd w:id="3"/>
      <w:r w:rsidDel="00000000" w:rsidR="00000000" w:rsidRPr="00000000">
        <w:rPr>
          <w:rFonts w:ascii="Calibri" w:cs="Calibri" w:eastAsia="Calibri" w:hAnsi="Calibri"/>
          <w:sz w:val="20"/>
          <w:szCs w:val="20"/>
          <w:rtl w:val="0"/>
        </w:rPr>
        <w:t xml:space="preserve">Board communication (Basecamp) and special activities (thank you calls, etc.): 1 hour</w:t>
      </w:r>
    </w:p>
    <w:p w:rsidR="00000000" w:rsidDel="00000000" w:rsidP="00000000" w:rsidRDefault="00000000" w:rsidRPr="00000000" w14:paraId="0000000B">
      <w:pPr>
        <w:numPr>
          <w:ilvl w:val="0"/>
          <w:numId w:val="3"/>
        </w:numPr>
        <w:spacing w:line="240" w:lineRule="auto"/>
        <w:ind w:left="720" w:hanging="360"/>
        <w:jc w:val="both"/>
        <w:rPr>
          <w:rFonts w:ascii="Calibri" w:cs="Calibri" w:eastAsia="Calibri" w:hAnsi="Calibri"/>
          <w:sz w:val="20"/>
          <w:szCs w:val="20"/>
        </w:rPr>
      </w:pPr>
      <w:bookmarkStart w:colFirst="0" w:colLast="0" w:name="_heading=h.2et92p0" w:id="4"/>
      <w:bookmarkEnd w:id="4"/>
      <w:r w:rsidDel="00000000" w:rsidR="00000000" w:rsidRPr="00000000">
        <w:rPr>
          <w:rFonts w:ascii="Calibri" w:cs="Calibri" w:eastAsia="Calibri" w:hAnsi="Calibri"/>
          <w:sz w:val="20"/>
          <w:szCs w:val="20"/>
          <w:rtl w:val="0"/>
        </w:rPr>
        <w:t xml:space="preserve">Attending events (fundraising, Town Halls, Mountaineers Books, etc.): 1-2 hours</w:t>
      </w:r>
    </w:p>
    <w:p w:rsidR="00000000" w:rsidDel="00000000" w:rsidP="00000000" w:rsidRDefault="00000000" w:rsidRPr="00000000" w14:paraId="0000000C">
      <w:pPr>
        <w:numPr>
          <w:ilvl w:val="0"/>
          <w:numId w:val="3"/>
        </w:numPr>
        <w:spacing w:line="240" w:lineRule="auto"/>
        <w:ind w:left="720" w:hanging="360"/>
        <w:jc w:val="both"/>
        <w:rPr>
          <w:rFonts w:ascii="Calibri" w:cs="Calibri" w:eastAsia="Calibri" w:hAnsi="Calibri"/>
          <w:sz w:val="20"/>
          <w:szCs w:val="20"/>
        </w:rPr>
      </w:pPr>
      <w:bookmarkStart w:colFirst="0" w:colLast="0" w:name="_heading=h.tyjcwt" w:id="5"/>
      <w:bookmarkEnd w:id="5"/>
      <w:r w:rsidDel="00000000" w:rsidR="00000000" w:rsidRPr="00000000">
        <w:rPr>
          <w:rFonts w:ascii="Calibri" w:cs="Calibri" w:eastAsia="Calibri" w:hAnsi="Calibri"/>
          <w:sz w:val="20"/>
          <w:szCs w:val="20"/>
          <w:rtl w:val="0"/>
        </w:rPr>
        <w:t xml:space="preserve">Optional service on a board, special or advisory committee: 2-4 hours</w:t>
      </w:r>
      <w:r w:rsidDel="00000000" w:rsidR="00000000" w:rsidRPr="00000000">
        <w:rPr>
          <w:rtl w:val="0"/>
        </w:rPr>
      </w:r>
    </w:p>
    <w:p w:rsidR="00000000" w:rsidDel="00000000" w:rsidP="00000000" w:rsidRDefault="00000000" w:rsidRPr="00000000" w14:paraId="0000000D">
      <w:pPr>
        <w:spacing w:line="240" w:lineRule="auto"/>
        <w:jc w:val="both"/>
        <w:rPr>
          <w:rFonts w:ascii="Calibri" w:cs="Calibri" w:eastAsia="Calibri" w:hAnsi="Calibri"/>
          <w:sz w:val="20"/>
          <w:szCs w:val="20"/>
        </w:rPr>
      </w:pPr>
      <w:bookmarkStart w:colFirst="0" w:colLast="0" w:name="_heading=h.3dy6vkm" w:id="6"/>
      <w:bookmarkEnd w:id="6"/>
      <w:r w:rsidDel="00000000" w:rsidR="00000000" w:rsidRPr="00000000">
        <w:rPr>
          <w:rtl w:val="0"/>
        </w:rPr>
      </w:r>
    </w:p>
    <w:p w:rsidR="00000000" w:rsidDel="00000000" w:rsidP="00000000" w:rsidRDefault="00000000" w:rsidRPr="00000000" w14:paraId="0000000E">
      <w:pPr>
        <w:spacing w:line="240" w:lineRule="auto"/>
        <w:jc w:val="both"/>
        <w:rPr>
          <w:rFonts w:ascii="Calibri" w:cs="Calibri" w:eastAsia="Calibri" w:hAnsi="Calibri"/>
          <w:sz w:val="20"/>
          <w:szCs w:val="20"/>
        </w:rPr>
      </w:pPr>
      <w:bookmarkStart w:colFirst="0" w:colLast="0" w:name="_heading=h.1t3h5sf" w:id="7"/>
      <w:bookmarkEnd w:id="7"/>
      <w:r w:rsidDel="00000000" w:rsidR="00000000" w:rsidRPr="00000000">
        <w:rPr>
          <w:rFonts w:ascii="Calibri" w:cs="Calibri" w:eastAsia="Calibri" w:hAnsi="Calibri"/>
          <w:sz w:val="20"/>
          <w:szCs w:val="20"/>
          <w:rtl w:val="0"/>
        </w:rPr>
        <w:t xml:space="preserve">Summary of regular duties</w:t>
      </w:r>
    </w:p>
    <w:p w:rsidR="00000000" w:rsidDel="00000000" w:rsidP="00000000" w:rsidRDefault="00000000" w:rsidRPr="00000000" w14:paraId="0000000F">
      <w:pPr>
        <w:numPr>
          <w:ilvl w:val="0"/>
          <w:numId w:val="2"/>
        </w:numPr>
        <w:spacing w:line="240" w:lineRule="auto"/>
        <w:ind w:left="720" w:hanging="360"/>
        <w:rPr>
          <w:rFonts w:ascii="Calibri" w:cs="Calibri" w:eastAsia="Calibri" w:hAnsi="Calibri"/>
          <w:sz w:val="20"/>
          <w:szCs w:val="20"/>
        </w:rPr>
      </w:pPr>
      <w:bookmarkStart w:colFirst="0" w:colLast="0" w:name="_heading=h.4d34og8" w:id="8"/>
      <w:bookmarkEnd w:id="8"/>
      <w:r w:rsidDel="00000000" w:rsidR="00000000" w:rsidRPr="00000000">
        <w:rPr>
          <w:rFonts w:ascii="Calibri" w:cs="Calibri" w:eastAsia="Calibri" w:hAnsi="Calibri"/>
          <w:sz w:val="20"/>
          <w:szCs w:val="20"/>
          <w:rtl w:val="0"/>
        </w:rPr>
        <w:t xml:space="preserve">Attend and fully participate in Board Meetings– Join in-person at the Seattle Program Center  or via </w:t>
      </w:r>
      <w:r w:rsidDel="00000000" w:rsidR="00000000" w:rsidRPr="00000000">
        <w:rPr>
          <w:rFonts w:ascii="Calibri" w:cs="Calibri" w:eastAsia="Calibri" w:hAnsi="Calibri"/>
          <w:sz w:val="20"/>
          <w:szCs w:val="20"/>
          <w:rtl w:val="0"/>
        </w:rPr>
        <w:t xml:space="preserve">Zoom </w:t>
      </w:r>
      <w:r w:rsidDel="00000000" w:rsidR="00000000" w:rsidRPr="00000000">
        <w:rPr>
          <w:rFonts w:ascii="Calibri" w:cs="Calibri" w:eastAsia="Calibri" w:hAnsi="Calibri"/>
          <w:sz w:val="20"/>
          <w:szCs w:val="20"/>
          <w:rtl w:val="0"/>
        </w:rPr>
        <w:t xml:space="preserve"> (every other month)</w:t>
      </w:r>
    </w:p>
    <w:p w:rsidR="00000000" w:rsidDel="00000000" w:rsidP="00000000" w:rsidRDefault="00000000" w:rsidRPr="00000000" w14:paraId="00000010">
      <w:pPr>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Attend Branch Meeting and report relevant updates from Board through attendance or email (every other month)</w:t>
      </w:r>
      <w:r w:rsidDel="00000000" w:rsidR="00000000" w:rsidRPr="00000000">
        <w:rPr>
          <w:rtl w:val="0"/>
        </w:rPr>
      </w:r>
    </w:p>
    <w:p w:rsidR="00000000" w:rsidDel="00000000" w:rsidP="00000000" w:rsidRDefault="00000000" w:rsidRPr="00000000" w14:paraId="00000011">
      <w:pPr>
        <w:numPr>
          <w:ilvl w:val="0"/>
          <w:numId w:val="2"/>
        </w:numPr>
        <w:spacing w:line="240" w:lineRule="auto"/>
        <w:ind w:left="720" w:hanging="360"/>
        <w:rPr>
          <w:rFonts w:ascii="Calibri" w:cs="Calibri" w:eastAsia="Calibri" w:hAnsi="Calibri"/>
          <w:sz w:val="20"/>
          <w:szCs w:val="20"/>
        </w:rPr>
      </w:pPr>
      <w:bookmarkStart w:colFirst="0" w:colLast="0" w:name="_heading=h.2s8eyo1" w:id="9"/>
      <w:bookmarkEnd w:id="9"/>
      <w:r w:rsidDel="00000000" w:rsidR="00000000" w:rsidRPr="00000000">
        <w:rPr>
          <w:rFonts w:ascii="Calibri" w:cs="Calibri" w:eastAsia="Calibri" w:hAnsi="Calibri"/>
          <w:sz w:val="20"/>
          <w:szCs w:val="20"/>
          <w:rtl w:val="0"/>
        </w:rPr>
        <w:t xml:space="preserve">Support Mountaineers fundraising efforts by making a personally meaningful financial gift at least annually.</w:t>
      </w:r>
      <w:r w:rsidDel="00000000" w:rsidR="00000000" w:rsidRPr="00000000">
        <w:rPr>
          <w:rtl w:val="0"/>
        </w:rPr>
      </w:r>
    </w:p>
    <w:p w:rsidR="00000000" w:rsidDel="00000000" w:rsidP="00000000" w:rsidRDefault="00000000" w:rsidRPr="00000000" w14:paraId="00000012">
      <w:pPr>
        <w:numPr>
          <w:ilvl w:val="0"/>
          <w:numId w:val="2"/>
        </w:numPr>
        <w:spacing w:line="240" w:lineRule="auto"/>
        <w:ind w:left="720" w:hanging="360"/>
        <w:rPr>
          <w:rFonts w:ascii="Calibri" w:cs="Calibri" w:eastAsia="Calibri" w:hAnsi="Calibri"/>
          <w:sz w:val="20"/>
          <w:szCs w:val="20"/>
        </w:rPr>
      </w:pPr>
      <w:bookmarkStart w:colFirst="0" w:colLast="0" w:name="_heading=h.17dp8vu" w:id="10"/>
      <w:bookmarkEnd w:id="10"/>
      <w:r w:rsidDel="00000000" w:rsidR="00000000" w:rsidRPr="00000000">
        <w:rPr>
          <w:rFonts w:ascii="Calibri" w:cs="Calibri" w:eastAsia="Calibri" w:hAnsi="Calibri"/>
          <w:sz w:val="20"/>
          <w:szCs w:val="20"/>
          <w:rtl w:val="0"/>
        </w:rPr>
        <w:t xml:space="preserve">Fulfill fiduciary duty as Board Member by maintaining understanding of financial position of the organization and contributing informed decisions/votes regarding the organization’s finances, as recommended by the Finance Committee and Executive Committee (ongoing).</w:t>
      </w:r>
    </w:p>
    <w:p w:rsidR="00000000" w:rsidDel="00000000" w:rsidP="00000000" w:rsidRDefault="00000000" w:rsidRPr="00000000" w14:paraId="00000013">
      <w:pPr>
        <w:numPr>
          <w:ilvl w:val="0"/>
          <w:numId w:val="2"/>
        </w:numPr>
        <w:spacing w:line="240" w:lineRule="auto"/>
        <w:ind w:left="720" w:hanging="360"/>
        <w:rPr>
          <w:rFonts w:ascii="Calibri" w:cs="Calibri" w:eastAsia="Calibri" w:hAnsi="Calibri"/>
          <w:sz w:val="20"/>
          <w:szCs w:val="20"/>
        </w:rPr>
      </w:pPr>
      <w:bookmarkStart w:colFirst="0" w:colLast="0" w:name="_heading=h.3rdcrjn" w:id="11"/>
      <w:bookmarkEnd w:id="11"/>
      <w:r w:rsidDel="00000000" w:rsidR="00000000" w:rsidRPr="00000000">
        <w:rPr>
          <w:rFonts w:ascii="Calibri" w:cs="Calibri" w:eastAsia="Calibri" w:hAnsi="Calibri"/>
          <w:sz w:val="20"/>
          <w:szCs w:val="20"/>
          <w:rtl w:val="0"/>
        </w:rPr>
        <w:t xml:space="preserve">Complete required Board of Directors forms, including disclosure of any actual or potential Conflicts of Interest (annual).</w:t>
      </w:r>
    </w:p>
    <w:p w:rsidR="00000000" w:rsidDel="00000000" w:rsidP="00000000" w:rsidRDefault="00000000" w:rsidRPr="00000000" w14:paraId="00000014">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5">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6">
      <w:pPr>
        <w:shd w:fill="b2a1c7" w:val="clear"/>
        <w:spacing w:after="20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Qualifications Sought</w:t>
      </w:r>
    </w:p>
    <w:p w:rsidR="00000000" w:rsidDel="00000000" w:rsidP="00000000" w:rsidRDefault="00000000" w:rsidRPr="00000000" w14:paraId="00000017">
      <w:pPr>
        <w:numPr>
          <w:ilvl w:val="0"/>
          <w:numId w:val="4"/>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Commitment to the branch and organization vision.</w:t>
      </w:r>
    </w:p>
    <w:p w:rsidR="00000000" w:rsidDel="00000000" w:rsidP="00000000" w:rsidRDefault="00000000" w:rsidRPr="00000000" w14:paraId="00000018">
      <w:pPr>
        <w:numPr>
          <w:ilvl w:val="0"/>
          <w:numId w:val="4"/>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Motivated to expand our vision to offer opportunities to connect with nature and one another for all people.</w:t>
      </w:r>
      <w:r w:rsidDel="00000000" w:rsidR="00000000" w:rsidRPr="00000000">
        <w:rPr>
          <w:rtl w:val="0"/>
        </w:rPr>
      </w:r>
    </w:p>
    <w:p w:rsidR="00000000" w:rsidDel="00000000" w:rsidP="00000000" w:rsidRDefault="00000000" w:rsidRPr="00000000" w14:paraId="00000019">
      <w:pPr>
        <w:numPr>
          <w:ilvl w:val="0"/>
          <w:numId w:val="4"/>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believer that outdoor experiences inspire confidence, foster leadership, and create critical life </w:t>
      </w:r>
      <w:r w:rsidDel="00000000" w:rsidR="00000000" w:rsidRPr="00000000">
        <w:rPr>
          <w:rFonts w:ascii="Calibri" w:cs="Calibri" w:eastAsia="Calibri" w:hAnsi="Calibri"/>
          <w:sz w:val="20"/>
          <w:szCs w:val="20"/>
          <w:rtl w:val="0"/>
        </w:rPr>
        <w:t xml:space="preserve">skills</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1A">
      <w:pPr>
        <w:numPr>
          <w:ilvl w:val="0"/>
          <w:numId w:val="4"/>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Excited to participate in strategic and innovation conversations to increase our impact.</w:t>
      </w:r>
    </w:p>
    <w:p w:rsidR="00000000" w:rsidDel="00000000" w:rsidP="00000000" w:rsidRDefault="00000000" w:rsidRPr="00000000" w14:paraId="0000001B">
      <w:pPr>
        <w:numPr>
          <w:ilvl w:val="0"/>
          <w:numId w:val="4"/>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Willing to have brave conversations to build bridges, challenge the status quo, and make our organization better.</w:t>
      </w:r>
    </w:p>
    <w:p w:rsidR="00000000" w:rsidDel="00000000" w:rsidP="00000000" w:rsidRDefault="00000000" w:rsidRPr="00000000" w14:paraId="0000001C">
      <w:pPr>
        <w:numPr>
          <w:ilvl w:val="0"/>
          <w:numId w:val="4"/>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Willing to commit your intellectual</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rtl w:val="0"/>
        </w:rPr>
        <w:t xml:space="preserve">resources to show up for The Mountaineers as we look to take our nonprofit to the next level. </w:t>
      </w:r>
      <w:r w:rsidDel="00000000" w:rsidR="00000000" w:rsidRPr="00000000">
        <w:rPr>
          <w:rtl w:val="0"/>
        </w:rPr>
      </w:r>
    </w:p>
    <w:p w:rsidR="00000000" w:rsidDel="00000000" w:rsidP="00000000" w:rsidRDefault="00000000" w:rsidRPr="00000000" w14:paraId="0000001D">
      <w:pPr>
        <w:numPr>
          <w:ilvl w:val="0"/>
          <w:numId w:val="4"/>
        </w:numPr>
        <w:ind w:left="720" w:hanging="360"/>
        <w:rPr>
          <w:rFonts w:ascii="Calibri" w:cs="Calibri" w:eastAsia="Calibri" w:hAnsi="Calibri"/>
          <w:sz w:val="20"/>
          <w:szCs w:val="20"/>
        </w:rPr>
        <w:sectPr>
          <w:headerReference r:id="rId10" w:type="default"/>
          <w:pgSz w:h="15840" w:w="12240" w:orient="portrait"/>
          <w:pgMar w:bottom="1440" w:top="1440" w:left="1440" w:right="1440" w:header="720" w:footer="720"/>
          <w:pgNumType w:start="1"/>
        </w:sectPr>
      </w:pPr>
      <w:r w:rsidDel="00000000" w:rsidR="00000000" w:rsidRPr="00000000">
        <w:rPr>
          <w:rFonts w:ascii="Calibri" w:cs="Calibri" w:eastAsia="Calibri" w:hAnsi="Calibri"/>
          <w:sz w:val="20"/>
          <w:szCs w:val="20"/>
          <w:rtl w:val="0"/>
        </w:rPr>
        <w:t xml:space="preserve">P</w:t>
      </w:r>
      <w:r w:rsidDel="00000000" w:rsidR="00000000" w:rsidRPr="00000000">
        <w:rPr>
          <w:rFonts w:ascii="Calibri" w:cs="Calibri" w:eastAsia="Calibri" w:hAnsi="Calibri"/>
          <w:sz w:val="20"/>
          <w:szCs w:val="20"/>
          <w:rtl w:val="0"/>
        </w:rPr>
        <w:t xml:space="preserve">ersonally/professionally commit to working as an ally to create safe outdoor spaces for all humans.</w:t>
      </w:r>
      <w:r w:rsidDel="00000000" w:rsidR="00000000" w:rsidRPr="00000000">
        <w:rPr>
          <w:rtl w:val="0"/>
        </w:rPr>
      </w:r>
    </w:p>
    <w:p w:rsidR="00000000" w:rsidDel="00000000" w:rsidP="00000000" w:rsidRDefault="00000000" w:rsidRPr="00000000" w14:paraId="0000001E">
      <w:pPr>
        <w:ind w:left="720" w:hanging="360"/>
        <w:rPr>
          <w:rFonts w:ascii="Calibri" w:cs="Calibri" w:eastAsia="Calibri" w:hAnsi="Calibri"/>
          <w:sz w:val="20"/>
          <w:szCs w:val="20"/>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1F">
      <w:pPr>
        <w:shd w:fill="b2a1c7" w:val="clear"/>
        <w:spacing w:after="20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Support </w:t>
      </w:r>
    </w:p>
    <w:p w:rsidR="00000000" w:rsidDel="00000000" w:rsidP="00000000" w:rsidRDefault="00000000" w:rsidRPr="00000000" w14:paraId="00000020">
      <w:pPr>
        <w:spacing w:after="2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incoming Board representative is encouraged to shadow the current Board Representative for a period of at least 2 months (including 1 Board Meeting), to ensure a smooth transition if possible. </w:t>
      </w:r>
      <w:r w:rsidDel="00000000" w:rsidR="00000000" w:rsidRPr="00000000">
        <w:rPr>
          <w:rFonts w:ascii="Calibri" w:cs="Calibri" w:eastAsia="Calibri" w:hAnsi="Calibri"/>
          <w:sz w:val="20"/>
          <w:szCs w:val="20"/>
          <w:rtl w:val="0"/>
        </w:rPr>
        <w:t xml:space="preserve">  Alternatively, the assignment of a “Board Buddy” or mentor may be established.</w:t>
      </w:r>
    </w:p>
    <w:p w:rsidR="00000000" w:rsidDel="00000000" w:rsidP="00000000" w:rsidRDefault="00000000" w:rsidRPr="00000000" w14:paraId="00000021">
      <w:pPr>
        <w:spacing w:after="2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Board Members complete required training when joining the Board and are able to be in close contact with staff leadership as needed.</w:t>
      </w:r>
    </w:p>
    <w:p w:rsidR="00000000" w:rsidDel="00000000" w:rsidP="00000000" w:rsidRDefault="00000000" w:rsidRPr="00000000" w14:paraId="00000022">
      <w:pPr>
        <w:shd w:fill="b2a1c7" w:val="clear"/>
        <w:spacing w:after="20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Benefits &amp; Perks</w:t>
      </w:r>
    </w:p>
    <w:p w:rsidR="00000000" w:rsidDel="00000000" w:rsidP="00000000" w:rsidRDefault="00000000" w:rsidRPr="00000000" w14:paraId="00000023">
      <w:pPr>
        <w:numPr>
          <w:ilvl w:val="0"/>
          <w:numId w:val="1"/>
        </w:numPr>
        <w:spacing w:line="240" w:lineRule="auto"/>
        <w:ind w:left="720" w:hanging="360"/>
        <w:jc w:val="both"/>
        <w:rPr>
          <w:rFonts w:ascii="Calibri" w:cs="Calibri" w:eastAsia="Calibri" w:hAnsi="Calibri"/>
          <w:sz w:val="20"/>
          <w:szCs w:val="20"/>
        </w:rPr>
      </w:pPr>
      <w:bookmarkStart w:colFirst="0" w:colLast="0" w:name="_heading=h.lnxbz9" w:id="12"/>
      <w:bookmarkEnd w:id="12"/>
      <w:r w:rsidDel="00000000" w:rsidR="00000000" w:rsidRPr="00000000">
        <w:rPr>
          <w:rFonts w:ascii="Calibri" w:cs="Calibri" w:eastAsia="Calibri" w:hAnsi="Calibri"/>
          <w:sz w:val="20"/>
          <w:szCs w:val="20"/>
          <w:rtl w:val="0"/>
        </w:rPr>
        <w:t xml:space="preserve">Complimentary copies of your choice of each season’s Mountaineer’s Books releases, plus 50% off all other Mountaineers books, including GreenTrails maps.</w:t>
      </w:r>
    </w:p>
    <w:p w:rsidR="00000000" w:rsidDel="00000000" w:rsidP="00000000" w:rsidRDefault="00000000" w:rsidRPr="00000000" w14:paraId="00000024">
      <w:pPr>
        <w:numPr>
          <w:ilvl w:val="0"/>
          <w:numId w:val="1"/>
        </w:numPr>
        <w:spacing w:line="240" w:lineRule="auto"/>
        <w:ind w:left="720" w:hanging="360"/>
        <w:jc w:val="both"/>
        <w:rPr>
          <w:rFonts w:ascii="Calibri" w:cs="Calibri" w:eastAsia="Calibri" w:hAnsi="Calibri"/>
          <w:sz w:val="20"/>
          <w:szCs w:val="20"/>
        </w:rPr>
      </w:pPr>
      <w:bookmarkStart w:colFirst="0" w:colLast="0" w:name="_heading=h.35nkun2" w:id="13"/>
      <w:bookmarkEnd w:id="13"/>
      <w:r w:rsidDel="00000000" w:rsidR="00000000" w:rsidRPr="00000000">
        <w:rPr>
          <w:rFonts w:ascii="Calibri" w:cs="Calibri" w:eastAsia="Calibri" w:hAnsi="Calibri"/>
          <w:sz w:val="20"/>
          <w:szCs w:val="20"/>
          <w:rtl w:val="0"/>
        </w:rPr>
        <w:t xml:space="preserve">Invitations to special events (most in Seattle) and complimentary tickets to some Mountaineers functions (Kitsap Forest Theater, etc.).</w:t>
      </w:r>
    </w:p>
    <w:p w:rsidR="00000000" w:rsidDel="00000000" w:rsidP="00000000" w:rsidRDefault="00000000" w:rsidRPr="00000000" w14:paraId="00000025">
      <w:pPr>
        <w:numPr>
          <w:ilvl w:val="0"/>
          <w:numId w:val="1"/>
        </w:numPr>
        <w:spacing w:line="240" w:lineRule="auto"/>
        <w:ind w:left="720" w:hanging="360"/>
        <w:jc w:val="both"/>
        <w:rPr>
          <w:rFonts w:ascii="Calibri" w:cs="Calibri" w:eastAsia="Calibri" w:hAnsi="Calibri"/>
          <w:sz w:val="20"/>
          <w:szCs w:val="20"/>
        </w:rPr>
      </w:pPr>
      <w:bookmarkStart w:colFirst="0" w:colLast="0" w:name="_heading=h.1ksv4uv" w:id="14"/>
      <w:bookmarkEnd w:id="14"/>
      <w:r w:rsidDel="00000000" w:rsidR="00000000" w:rsidRPr="00000000">
        <w:rPr>
          <w:rFonts w:ascii="Calibri" w:cs="Calibri" w:eastAsia="Calibri" w:hAnsi="Calibri"/>
          <w:sz w:val="20"/>
          <w:szCs w:val="20"/>
          <w:rtl w:val="0"/>
        </w:rPr>
        <w:t xml:space="preserve">Opportunity to learn a lot and work with talented professionals from around the region!</w:t>
      </w:r>
    </w:p>
    <w:p w:rsidR="00000000" w:rsidDel="00000000" w:rsidP="00000000" w:rsidRDefault="00000000" w:rsidRPr="00000000" w14:paraId="00000026">
      <w:pPr>
        <w:spacing w:line="240" w:lineRule="auto"/>
        <w:ind w:left="720" w:firstLine="0"/>
        <w:jc w:val="both"/>
        <w:rPr>
          <w:rFonts w:ascii="Calibri" w:cs="Calibri" w:eastAsia="Calibri" w:hAnsi="Calibri"/>
          <w:sz w:val="20"/>
          <w:szCs w:val="20"/>
        </w:rPr>
      </w:pPr>
      <w:bookmarkStart w:colFirst="0" w:colLast="0" w:name="_heading=h.44sinio" w:id="15"/>
      <w:bookmarkEnd w:id="15"/>
      <w:r w:rsidDel="00000000" w:rsidR="00000000" w:rsidRPr="00000000">
        <w:rPr>
          <w:rtl w:val="0"/>
        </w:rPr>
      </w:r>
    </w:p>
    <w:p w:rsidR="00000000" w:rsidDel="00000000" w:rsidP="00000000" w:rsidRDefault="00000000" w:rsidRPr="00000000" w14:paraId="00000027">
      <w:pPr>
        <w:shd w:fill="b2a1c7" w:val="clear"/>
        <w:spacing w:after="20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How to apply</w:t>
        <w:tab/>
      </w:r>
    </w:p>
    <w:p w:rsidR="00000000" w:rsidDel="00000000" w:rsidP="00000000" w:rsidRDefault="00000000" w:rsidRPr="00000000" w14:paraId="00000028">
      <w:pPr>
        <w:spacing w:after="200" w:lineRule="auto"/>
        <w:rPr>
          <w:rFonts w:ascii="Calibri" w:cs="Calibri" w:eastAsia="Calibri" w:hAnsi="Calibri"/>
          <w:sz w:val="20"/>
          <w:szCs w:val="20"/>
          <w:highlight w:val="yellow"/>
        </w:rPr>
      </w:pPr>
      <w:r w:rsidDel="00000000" w:rsidR="00000000" w:rsidRPr="00000000">
        <w:rPr>
          <w:rFonts w:ascii="Calibri" w:cs="Calibri" w:eastAsia="Calibri" w:hAnsi="Calibri"/>
          <w:sz w:val="20"/>
          <w:szCs w:val="20"/>
          <w:rtl w:val="0"/>
        </w:rPr>
        <w:t xml:space="preserve">To learn more about the Board Representative role, please contact the current Board Representative or Branch Chair. Prospective Board Members are always encouraged to attend a Board Meeting as a guest.</w:t>
      </w:r>
      <w:r w:rsidDel="00000000" w:rsidR="00000000" w:rsidRPr="00000000">
        <w:rPr>
          <w:rtl w:val="0"/>
        </w:rPr>
      </w:r>
    </w:p>
    <w:p w:rsidR="00000000" w:rsidDel="00000000" w:rsidP="00000000" w:rsidRDefault="00000000" w:rsidRPr="00000000" w14:paraId="00000029">
      <w:pPr>
        <w:spacing w:after="20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All members with sincere interest and realistic time to commit to this role are encouraged to apply! </w:t>
      </w:r>
    </w:p>
    <w:p w:rsidR="00000000" w:rsidDel="00000000" w:rsidP="00000000" w:rsidRDefault="00000000" w:rsidRPr="00000000" w14:paraId="0000002A">
      <w:pPr>
        <w:shd w:fill="b2a1c7" w:val="clear"/>
        <w:spacing w:after="20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Selection/Election Process</w:t>
      </w:r>
      <w:r w:rsidDel="00000000" w:rsidR="00000000" w:rsidRPr="00000000">
        <w:rPr>
          <w:rtl w:val="0"/>
        </w:rPr>
      </w:r>
    </w:p>
    <w:p w:rsidR="00000000" w:rsidDel="00000000" w:rsidP="00000000" w:rsidRDefault="00000000" w:rsidRPr="00000000" w14:paraId="0000002B">
      <w:pPr>
        <w:rPr/>
      </w:pPr>
      <w:r w:rsidDel="00000000" w:rsidR="00000000" w:rsidRPr="00000000">
        <w:rPr>
          <w:rFonts w:ascii="Calibri" w:cs="Calibri" w:eastAsia="Calibri" w:hAnsi="Calibri"/>
          <w:sz w:val="20"/>
          <w:szCs w:val="20"/>
          <w:rtl w:val="0"/>
        </w:rPr>
        <w:t xml:space="preserve">The standard process is through nomination and a vote of Seattle Branch members as part of Organization wide nomination and elections with voting taking place in September.  Alternatively, the Branch Director may be elected using the Branch Officer Election process as defined in Section 8 of the </w:t>
      </w:r>
      <w:hyperlink r:id="rId11">
        <w:r w:rsidDel="00000000" w:rsidR="00000000" w:rsidRPr="00000000">
          <w:rPr>
            <w:rFonts w:ascii="Calibri" w:cs="Calibri" w:eastAsia="Calibri" w:hAnsi="Calibri"/>
            <w:color w:val="1155cc"/>
            <w:sz w:val="20"/>
            <w:szCs w:val="20"/>
            <w:u w:val="single"/>
            <w:rtl w:val="0"/>
          </w:rPr>
          <w:t xml:space="preserve">Seattle Branch Charter</w:t>
        </w:r>
      </w:hyperlink>
      <w:r w:rsidDel="00000000" w:rsidR="00000000" w:rsidRPr="00000000">
        <w:rPr>
          <w:rFonts w:ascii="Calibri" w:cs="Calibri" w:eastAsia="Calibri" w:hAnsi="Calibri"/>
          <w:sz w:val="20"/>
          <w:szCs w:val="20"/>
          <w:rtl w:val="0"/>
        </w:rPr>
        <w:t xml:space="preserve">.</w:t>
      </w: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character" w:styleId="CommentReference">
    <w:name w:val="annotation reference"/>
    <w:basedOn w:val="DefaultParagraphFont"/>
    <w:uiPriority w:val="99"/>
    <w:semiHidden w:val="1"/>
    <w:unhideWhenUsed w:val="1"/>
    <w:rsid w:val="00F42EEC"/>
    <w:rPr>
      <w:sz w:val="16"/>
      <w:szCs w:val="16"/>
    </w:rPr>
  </w:style>
  <w:style w:type="paragraph" w:styleId="CommentText">
    <w:name w:val="annotation text"/>
    <w:basedOn w:val="Normal"/>
    <w:link w:val="CommentTextChar"/>
    <w:uiPriority w:val="99"/>
    <w:unhideWhenUsed w:val="1"/>
    <w:rsid w:val="00F42EEC"/>
    <w:pPr>
      <w:spacing w:line="240" w:lineRule="auto"/>
    </w:pPr>
    <w:rPr>
      <w:sz w:val="20"/>
      <w:szCs w:val="20"/>
    </w:rPr>
  </w:style>
  <w:style w:type="character" w:styleId="CommentTextChar" w:customStyle="1">
    <w:name w:val="Comment Text Char"/>
    <w:basedOn w:val="DefaultParagraphFont"/>
    <w:link w:val="CommentText"/>
    <w:uiPriority w:val="99"/>
    <w:rsid w:val="00F42EEC"/>
    <w:rPr>
      <w:sz w:val="20"/>
      <w:szCs w:val="20"/>
    </w:rPr>
  </w:style>
  <w:style w:type="paragraph" w:styleId="CommentSubject">
    <w:name w:val="annotation subject"/>
    <w:basedOn w:val="CommentText"/>
    <w:next w:val="CommentText"/>
    <w:link w:val="CommentSubjectChar"/>
    <w:uiPriority w:val="99"/>
    <w:semiHidden w:val="1"/>
    <w:unhideWhenUsed w:val="1"/>
    <w:rsid w:val="00F42EEC"/>
    <w:rPr>
      <w:b w:val="1"/>
      <w:bCs w:val="1"/>
    </w:rPr>
  </w:style>
  <w:style w:type="character" w:styleId="CommentSubjectChar" w:customStyle="1">
    <w:name w:val="Comment Subject Char"/>
    <w:basedOn w:val="CommentTextChar"/>
    <w:link w:val="CommentSubject"/>
    <w:uiPriority w:val="99"/>
    <w:semiHidden w:val="1"/>
    <w:rsid w:val="00F42EEC"/>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mountaineers.org/locations-lodges/seattle-branch/about/seattle-branch-charter" TargetMode="External"/><Relationship Id="rId10" Type="http://schemas.openxmlformats.org/officeDocument/2006/relationships/header" Target="header1.xml"/><Relationship Id="rId9" Type="http://schemas.openxmlformats.org/officeDocument/2006/relationships/hyperlink" Target="https://www.mountaineers.org/about/vision-leadership/board-of-directors/board-policies/bylaws/view"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06G5zqamfgVUZxC8pT0g7aQ61A==">CgMxLjAyCGguZ2pkZ3hzMgloLjMwajB6bGwyCWguMWZvYjl0ZTIJaC4zem55c2g3MgloLjJldDkycDAyCGgudHlqY3d0MgloLjNkeTZ2a20yCWguMXQzaDVzZjIJaC40ZDM0b2c4MgloLjJzOGV5bzEyCWguMTdkcDh2dTIJaC4zcmRjcmpuMghoLmxueGJ6OTIJaC4zNW5rdW4yMgloLjFrc3Y0dXYyCWguNDRzaW5pbzgAaiMKFHN1Z2dlc3QubXphMjJ5azR2ZThvEgtBbWFuZGEgUGlyb2ojChRzdWdnZXN0LmViMWg3cXd6aWUxaRILQW1hbmRhIFBpcm9qIwoUc3VnZ2VzdC43bmptcG1sdTV3angSC0FtYW5kYSBQaXJvaiMKFHN1Z2dlc3QudmtuNmMzNHcwbTcyEgtBbWFuZGEgUGlyb3IhMXRST0wtNkJ3NWVxdjQ4akVKNm1YMVdlSWRKTmlwUG5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2024-08-24T04:34:00Z</dcterms:created>
</cp:coreProperties>
</file>